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1D" w:rsidRDefault="0011372E">
      <w:r>
        <w:t>VY_12_INOVACE_01</w:t>
      </w:r>
      <w:r>
        <w:tab/>
        <w:t>M1-Sčítaní a odečítání 1-10</w:t>
      </w:r>
    </w:p>
    <w:p w:rsidR="0011372E" w:rsidRDefault="0011372E">
      <w:r>
        <w:t>VY_12_INOVACE_02</w:t>
      </w:r>
      <w:r>
        <w:tab/>
        <w:t>M1-Sčítání a odečítání 1-10</w:t>
      </w:r>
    </w:p>
    <w:p w:rsidR="0011372E" w:rsidRDefault="0011372E">
      <w:r>
        <w:t>VY_12_INOVACE_03</w:t>
      </w:r>
      <w:r>
        <w:tab/>
        <w:t xml:space="preserve">M1-Procvičování </w:t>
      </w:r>
      <w:proofErr w:type="spellStart"/>
      <w:r>
        <w:t>geom</w:t>
      </w:r>
      <w:proofErr w:type="spellEnd"/>
      <w:r>
        <w:t>. tvarů</w:t>
      </w:r>
    </w:p>
    <w:p w:rsidR="0011372E" w:rsidRDefault="0011372E">
      <w:r>
        <w:t>VY_12_INOVACE_04</w:t>
      </w:r>
      <w:r>
        <w:tab/>
        <w:t xml:space="preserve">M1-Procvičování </w:t>
      </w:r>
      <w:proofErr w:type="spellStart"/>
      <w:r>
        <w:t>geom</w:t>
      </w:r>
      <w:proofErr w:type="spellEnd"/>
      <w:r>
        <w:t>. tvarů</w:t>
      </w:r>
    </w:p>
    <w:p w:rsidR="0011372E" w:rsidRDefault="0011372E">
      <w:r>
        <w:t>VY_12_INOVACE_05</w:t>
      </w:r>
      <w:r>
        <w:tab/>
        <w:t>M6-Sčítání a odečítání desetin</w:t>
      </w:r>
      <w:r w:rsidR="00D86F4A">
        <w:t>n</w:t>
      </w:r>
      <w:r>
        <w:t>ých čísel</w:t>
      </w:r>
    </w:p>
    <w:p w:rsidR="0011372E" w:rsidRDefault="0011372E">
      <w:r>
        <w:t>VY_12_INOVACE_06</w:t>
      </w:r>
      <w:r>
        <w:tab/>
        <w:t>M6-Sčítání a odečítání desetin</w:t>
      </w:r>
      <w:r w:rsidR="00D86F4A">
        <w:t>n</w:t>
      </w:r>
      <w:r>
        <w:t>ých čísel</w:t>
      </w:r>
    </w:p>
    <w:p w:rsidR="0011372E" w:rsidRDefault="0011372E">
      <w:r>
        <w:t>VY_12_INOVACE_06</w:t>
      </w:r>
      <w:r>
        <w:tab/>
      </w:r>
      <w:r w:rsidR="0065323B">
        <w:t>M6-Násobení a dělení desetin</w:t>
      </w:r>
      <w:r w:rsidR="00D86F4A">
        <w:t>n</w:t>
      </w:r>
      <w:r w:rsidR="0065323B">
        <w:t>ých čísel</w:t>
      </w:r>
    </w:p>
    <w:p w:rsidR="0065323B" w:rsidRDefault="0065323B">
      <w:r>
        <w:t>VY_12_INOVACE_07</w:t>
      </w:r>
      <w:r>
        <w:tab/>
        <w:t>M6-Násobení a dělení desetin</w:t>
      </w:r>
      <w:r w:rsidR="00D86F4A">
        <w:t>n</w:t>
      </w:r>
      <w:r>
        <w:t>ých čísel</w:t>
      </w:r>
    </w:p>
    <w:p w:rsidR="0065323B" w:rsidRDefault="0065323B">
      <w:r>
        <w:t>VY_12_INOVACE_08</w:t>
      </w:r>
      <w:r>
        <w:tab/>
        <w:t>M6-Násobení a dělení desetin</w:t>
      </w:r>
      <w:r w:rsidR="00D86F4A">
        <w:t>n</w:t>
      </w:r>
      <w:r>
        <w:t>ých čísel</w:t>
      </w:r>
    </w:p>
    <w:p w:rsidR="0065323B" w:rsidRDefault="0065323B">
      <w:r>
        <w:t>VY_12_INOVACE_09</w:t>
      </w:r>
      <w:r>
        <w:tab/>
        <w:t>M6-Slovní úlohy dopravní</w:t>
      </w:r>
    </w:p>
    <w:p w:rsidR="0065323B" w:rsidRDefault="0065323B">
      <w:r>
        <w:t>VY_12_INOVACE_10</w:t>
      </w:r>
      <w:r>
        <w:tab/>
        <w:t>M6-Převody jednotek a délky</w:t>
      </w:r>
    </w:p>
    <w:p w:rsidR="0065323B" w:rsidRDefault="0065323B">
      <w:r>
        <w:t>VY_12_INOVACE_11</w:t>
      </w:r>
      <w:r>
        <w:tab/>
        <w:t>M6-Převody jednotek hmotnosti</w:t>
      </w:r>
    </w:p>
    <w:p w:rsidR="0065323B" w:rsidRDefault="0065323B">
      <w:r>
        <w:t>VY_12_INOVACE_12</w:t>
      </w:r>
      <w:r>
        <w:tab/>
        <w:t>M6-Grafy</w:t>
      </w:r>
    </w:p>
    <w:p w:rsidR="0065323B" w:rsidRDefault="0065323B">
      <w:r>
        <w:t>VY_12_INOVACE_13</w:t>
      </w:r>
      <w:r>
        <w:tab/>
        <w:t>M6-Souřadnicová síť</w:t>
      </w:r>
    </w:p>
    <w:p w:rsidR="0065323B" w:rsidRDefault="0065323B">
      <w:r>
        <w:t>VY_12_INOVACE_14</w:t>
      </w:r>
      <w:r>
        <w:tab/>
        <w:t>M6-Obvody mnohoúhelníků ze souřadnic</w:t>
      </w:r>
    </w:p>
    <w:p w:rsidR="0065323B" w:rsidRDefault="0065323B">
      <w:r>
        <w:t>VY_12_INOVACE_15</w:t>
      </w:r>
      <w:r>
        <w:tab/>
        <w:t>M7-Slovní úlohy s přepočítáváním na 1</w:t>
      </w:r>
      <w:r w:rsidR="00D86F4A">
        <w:t xml:space="preserve"> </w:t>
      </w:r>
      <w:bookmarkStart w:id="0" w:name="_GoBack"/>
      <w:bookmarkEnd w:id="0"/>
      <w:r>
        <w:t>díl</w:t>
      </w:r>
    </w:p>
    <w:p w:rsidR="0065323B" w:rsidRDefault="0065323B">
      <w:r>
        <w:t>VY_12</w:t>
      </w:r>
      <w:r w:rsidR="00FA37F8">
        <w:t>_INOVACE_16</w:t>
      </w:r>
      <w:r w:rsidR="00FA37F8">
        <w:tab/>
        <w:t>M7-Zlomky</w:t>
      </w:r>
    </w:p>
    <w:p w:rsidR="00FA37F8" w:rsidRDefault="00FA37F8">
      <w:r>
        <w:t>VY_12_INOVACE_17</w:t>
      </w:r>
      <w:r>
        <w:tab/>
        <w:t>M7-Zlomky a operace s nimi</w:t>
      </w:r>
    </w:p>
    <w:p w:rsidR="00FA37F8" w:rsidRDefault="00FA37F8">
      <w:r>
        <w:t>VY_12_INOVACE_18</w:t>
      </w:r>
      <w:r>
        <w:tab/>
        <w:t>M7-Lichoběžník a jeho obvod</w:t>
      </w:r>
    </w:p>
    <w:p w:rsidR="00FA37F8" w:rsidRDefault="00FA37F8">
      <w:r>
        <w:t>VY_12_INOVACE_19</w:t>
      </w:r>
      <w:r>
        <w:tab/>
        <w:t>M7-Lichoběžník a jeho obsah</w:t>
      </w:r>
    </w:p>
    <w:p w:rsidR="00FA37F8" w:rsidRDefault="00FA37F8">
      <w:r>
        <w:t>V</w:t>
      </w:r>
      <w:r w:rsidR="004F7C76">
        <w:t>Y_12_INOVACE_20</w:t>
      </w:r>
      <w:r w:rsidR="004F7C76">
        <w:tab/>
        <w:t>M7-Obvody mnohoú</w:t>
      </w:r>
      <w:r>
        <w:t>helníků</w:t>
      </w:r>
    </w:p>
    <w:p w:rsidR="00FA37F8" w:rsidRDefault="00FA37F8">
      <w:r>
        <w:t>V</w:t>
      </w:r>
      <w:r w:rsidR="004F7C76">
        <w:t>Y_12_INOVACE_21</w:t>
      </w:r>
      <w:r w:rsidR="004F7C76">
        <w:tab/>
        <w:t>M7-Obvody mnohoú</w:t>
      </w:r>
      <w:r>
        <w:t>helníků</w:t>
      </w:r>
    </w:p>
    <w:p w:rsidR="00FA37F8" w:rsidRDefault="00FA37F8">
      <w:r>
        <w:t>VY_12_INOVACE_22</w:t>
      </w:r>
      <w:r>
        <w:tab/>
        <w:t>M7-Poměr</w:t>
      </w:r>
    </w:p>
    <w:p w:rsidR="00FA37F8" w:rsidRDefault="00FA37F8">
      <w:r>
        <w:t>VY_12_INOVACE_23</w:t>
      </w:r>
      <w:r>
        <w:tab/>
        <w:t>M7-Dělení v poměru</w:t>
      </w:r>
    </w:p>
    <w:p w:rsidR="00FA37F8" w:rsidRDefault="00FA37F8">
      <w:r>
        <w:t>VY_12_INOVACE_24</w:t>
      </w:r>
      <w:r>
        <w:tab/>
        <w:t>M7-Dělení v poměru</w:t>
      </w:r>
    </w:p>
    <w:p w:rsidR="00FA37F8" w:rsidRDefault="00FA37F8">
      <w:r>
        <w:t>VY_12_INOVACE_25</w:t>
      </w:r>
      <w:r>
        <w:tab/>
        <w:t>M8-Rovnice</w:t>
      </w:r>
    </w:p>
    <w:p w:rsidR="00FA37F8" w:rsidRDefault="00FA37F8">
      <w:r>
        <w:t>VY_12_INOVACE_26</w:t>
      </w:r>
      <w:r>
        <w:tab/>
        <w:t>M8-Rovnice</w:t>
      </w:r>
    </w:p>
    <w:p w:rsidR="0068237C" w:rsidRDefault="0068237C">
      <w:r>
        <w:lastRenderedPageBreak/>
        <w:t>VY_12_INOVACE_27</w:t>
      </w:r>
      <w:r>
        <w:tab/>
        <w:t>M8-Soustavy rovnic</w:t>
      </w:r>
    </w:p>
    <w:p w:rsidR="0068237C" w:rsidRDefault="0068237C">
      <w:r>
        <w:t>VY_12_INOVACE_28</w:t>
      </w:r>
      <w:r>
        <w:tab/>
        <w:t>M8-Procenta</w:t>
      </w:r>
    </w:p>
    <w:p w:rsidR="0068237C" w:rsidRDefault="0068237C">
      <w:r>
        <w:t>VY_12_INOVACE_29</w:t>
      </w:r>
      <w:r>
        <w:tab/>
        <w:t>M8-Procenta</w:t>
      </w:r>
    </w:p>
    <w:p w:rsidR="0068237C" w:rsidRDefault="0068237C">
      <w:r>
        <w:t>VY_12_INOVACE_30</w:t>
      </w:r>
      <w:r>
        <w:tab/>
        <w:t>M8-Počet procent, procentová část</w:t>
      </w:r>
    </w:p>
    <w:p w:rsidR="0068237C" w:rsidRDefault="0068237C">
      <w:r>
        <w:t>VY_12_INOVACE_31</w:t>
      </w:r>
      <w:r>
        <w:tab/>
        <w:t>M8-Počet procent, procentová část</w:t>
      </w:r>
    </w:p>
    <w:p w:rsidR="0068237C" w:rsidRDefault="0068237C">
      <w:r>
        <w:t>VY_12_INOVACE_32</w:t>
      </w:r>
      <w:r>
        <w:tab/>
        <w:t>M9-Funkce sinus</w:t>
      </w:r>
    </w:p>
    <w:p w:rsidR="0068237C" w:rsidRDefault="0068237C">
      <w:r>
        <w:t>VY_12_INOVACE_33</w:t>
      </w:r>
      <w:r>
        <w:tab/>
        <w:t>M9-Funkce kosinus</w:t>
      </w:r>
    </w:p>
    <w:p w:rsidR="0068237C" w:rsidRDefault="0068237C">
      <w:r>
        <w:t>VY_12_INOVACE_34</w:t>
      </w:r>
      <w:r>
        <w:tab/>
        <w:t>M9-Goniometrické funkce</w:t>
      </w:r>
    </w:p>
    <w:p w:rsidR="0068237C" w:rsidRDefault="0068237C">
      <w:r>
        <w:t>VY_12_INOVACE_35</w:t>
      </w:r>
      <w:r>
        <w:tab/>
        <w:t>M9-</w:t>
      </w:r>
      <w:r w:rsidR="002E0A39">
        <w:t>Lineární funkce</w:t>
      </w:r>
    </w:p>
    <w:p w:rsidR="002E0A39" w:rsidRDefault="002E0A39">
      <w:r>
        <w:t>VY_12_INOVACE_36</w:t>
      </w:r>
      <w:r>
        <w:tab/>
        <w:t>M9-Lineární funkce</w:t>
      </w:r>
    </w:p>
    <w:p w:rsidR="00FA37F8" w:rsidRDefault="00FA37F8"/>
    <w:sectPr w:rsidR="00FA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2E"/>
    <w:rsid w:val="0000651D"/>
    <w:rsid w:val="0011372E"/>
    <w:rsid w:val="002E0A39"/>
    <w:rsid w:val="00473A2F"/>
    <w:rsid w:val="004F7C76"/>
    <w:rsid w:val="0065323B"/>
    <w:rsid w:val="0068237C"/>
    <w:rsid w:val="00D86F4A"/>
    <w:rsid w:val="00FA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Litencice</dc:creator>
  <cp:lastModifiedBy>Kantor</cp:lastModifiedBy>
  <cp:revision>4</cp:revision>
  <dcterms:created xsi:type="dcterms:W3CDTF">2014-01-30T12:12:00Z</dcterms:created>
  <dcterms:modified xsi:type="dcterms:W3CDTF">2014-02-03T15:47:00Z</dcterms:modified>
</cp:coreProperties>
</file>